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4A" w:rsidRPr="001473D4" w:rsidRDefault="0079414A" w:rsidP="0079414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79414A" w:rsidRPr="001473D4" w:rsidRDefault="0079414A" w:rsidP="007941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3D4">
        <w:rPr>
          <w:rFonts w:ascii="Times New Roman" w:hAnsi="Times New Roman" w:cs="Times New Roman"/>
          <w:b/>
          <w:sz w:val="26"/>
          <w:szCs w:val="26"/>
        </w:rPr>
        <w:t>муниципальной программы «Безопасность жизнедеятельности и социальная защита населения в Княжпогостском районе»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371"/>
      </w:tblGrid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делам ГО и ЧС администрации муниципального района «Княжпогостский»   </w:t>
            </w:r>
          </w:p>
        </w:tc>
      </w:tr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- Управление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архитектуры, строительства, </w:t>
            </w:r>
            <w:proofErr w:type="spellStart"/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- коммунального и дорожного хозяйства администрации муниципального района «Княжпогостский»;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- Отдел социально-экономического развития, предпринимательства и потребительского рынка администрации  муниципального района «Княжпогостский»; 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образования администрации  муниципального района «Княжпогостский»; 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- Отдел культуры и спорта администрации муниципального района «Княжпогостский»;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- Отдел министерства внутренних дел России по Княжпогостскому району (по согласованию)</w:t>
            </w:r>
          </w:p>
        </w:tc>
      </w:tr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1. Социальная защита населения 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2. Безопасность  дорожного  движения 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3.Безопасность населения.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4.  Обращение с отходами производства.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5. Профилактика преступлений и иных правонарушений.</w:t>
            </w:r>
          </w:p>
        </w:tc>
      </w:tr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rPr>
                <w:sz w:val="26"/>
                <w:szCs w:val="26"/>
              </w:rPr>
            </w:pPr>
            <w:r w:rsidRPr="001473D4">
              <w:rPr>
                <w:sz w:val="26"/>
                <w:szCs w:val="26"/>
              </w:rPr>
              <w:t>--</w:t>
            </w:r>
          </w:p>
        </w:tc>
      </w:tr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жизнедеятельности и социальной защиты  населения на территории муниципального района «Княжпогостский»</w:t>
            </w:r>
          </w:p>
        </w:tc>
      </w:tr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1. Организация  своевременного   предоставления    мер    социальной    поддержки отдельным категориям граждан. 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2. Развитие системы предупреждения опасного поведения участников дорожного движения, в т.ч. обеспечение безопасного участия детей,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транспортных средств и пешеходов в дорожном движении.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3. Развитие систем оказания содействия органам местного самоуправления, правоохранительным органам, по обеспечению правопорядка, защите личности, общества и государства от противоправных посягательств.</w:t>
            </w:r>
          </w:p>
          <w:p w:rsidR="0079414A" w:rsidRPr="001473D4" w:rsidRDefault="0079414A" w:rsidP="006B27D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4. Создание условий для укрепления правопорядка на территории Княжпогостского района. 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5. Приведение ситуации в области обращения с отходами производства и потребления в соответствие с требованиями 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природоохранного и санитарно-эпидемиологического законодательства.</w:t>
            </w:r>
          </w:p>
        </w:tc>
      </w:tr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4A" w:rsidRPr="001473D4" w:rsidRDefault="0079414A" w:rsidP="006B27D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1. Количество работников образования, воспользовавшихся мерами социальной поддержки на оплату коммунальных услуг.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Объём оказанных мер социальной поддержки работникам образования по оплате за ЖКУ, работающим в сельской местности.</w:t>
            </w:r>
          </w:p>
          <w:p w:rsidR="0079414A" w:rsidRPr="001473D4" w:rsidRDefault="0079414A" w:rsidP="006B27D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2. Число лиц, погибших в дорожно-транспортных происшествиях.</w:t>
            </w:r>
          </w:p>
          <w:p w:rsidR="0079414A" w:rsidRPr="001473D4" w:rsidRDefault="0079414A" w:rsidP="006B27D1">
            <w:pPr>
              <w:pStyle w:val="ad"/>
              <w:spacing w:line="276" w:lineRule="auto"/>
              <w:jc w:val="both"/>
              <w:rPr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3. Удельный вес преступлений, совершенных в общественных местах, от общего числа зарегистрированных преступлений.</w:t>
            </w:r>
          </w:p>
          <w:p w:rsidR="0079414A" w:rsidRPr="001473D4" w:rsidRDefault="0079414A" w:rsidP="006B27D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4. Количество осужденных, привлеченных на оплачиваемые работы (человек в год).</w:t>
            </w:r>
          </w:p>
          <w:p w:rsidR="0079414A" w:rsidRPr="001473D4" w:rsidRDefault="0079414A" w:rsidP="006B27D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5. Создание механизма, обеспечивающего эффективное функционирование системы безопасности граждан и охраны общественного порядка</w:t>
            </w:r>
          </w:p>
          <w:p w:rsidR="0079414A" w:rsidRPr="001473D4" w:rsidRDefault="0079414A" w:rsidP="006B27D1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6. Доля использованных, обезвреженных отходов в общем объёме отходов, образовавшихся в процессе производства и потребления, в т.ч. количество построенных и введённых в эксплуатацию объектов размещения (полигонов, площадок хранения) твёрдых бытовых и промышленных отходов.</w:t>
            </w:r>
          </w:p>
        </w:tc>
      </w:tr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0E1742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9C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0E1742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879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E1742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CB" w:rsidRDefault="0079414A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в </w:t>
            </w:r>
            <w:r w:rsidRPr="00C349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879C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3492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879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3492C">
              <w:rPr>
                <w:rFonts w:ascii="Times New Roman" w:hAnsi="Times New Roman" w:cs="Times New Roman"/>
                <w:sz w:val="26"/>
                <w:szCs w:val="26"/>
              </w:rPr>
              <w:t xml:space="preserve"> годах составит</w:t>
            </w:r>
            <w:r w:rsidRPr="007941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7879CB" w:rsidRPr="007879CB">
              <w:rPr>
                <w:rFonts w:ascii="Times New Roman" w:hAnsi="Times New Roman" w:cs="Times New Roman"/>
                <w:sz w:val="26"/>
                <w:szCs w:val="26"/>
              </w:rPr>
              <w:t>17 337,300</w:t>
            </w:r>
            <w:r w:rsidR="00C349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492C" w:rsidRPr="00934910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7879C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3492C" w:rsidRPr="00934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79CB"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>в том числе по годам:</w:t>
            </w:r>
            <w:r w:rsid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2020 год – 5 599,100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тыс. рублей;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5 767,800 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>тыс. рублей;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5 970,400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тыс. рублей;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>из них: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1) средства республиканского бюджета Республики Коми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14 188,000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тыс. рублей, в том числе по годам: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4 528,000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тыс. рублей;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4 728,700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тыс. рублей;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4 932,300 ты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>с. рублей;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2) средства местных бюджетов –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3 149,300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тыс. рублей, в том числе по годам: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2020 год – </w:t>
            </w:r>
            <w:r w:rsidR="00CA49C4">
              <w:rPr>
                <w:rFonts w:ascii="Times New Roman" w:eastAsia="Times New Roman" w:hAnsi="Times New Roman" w:cs="Times New Roman"/>
                <w:sz w:val="24"/>
                <w:szCs w:val="20"/>
              </w:rPr>
              <w:t>1 071,100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тыс. рублей;</w:t>
            </w:r>
          </w:p>
          <w:p w:rsidR="007879CB" w:rsidRPr="007879CB" w:rsidRDefault="007879CB" w:rsidP="007879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2021 год – </w:t>
            </w:r>
            <w:r w:rsidR="00CA49C4">
              <w:rPr>
                <w:rFonts w:ascii="Times New Roman" w:eastAsia="Times New Roman" w:hAnsi="Times New Roman" w:cs="Times New Roman"/>
                <w:sz w:val="24"/>
                <w:szCs w:val="20"/>
              </w:rPr>
              <w:t>1 039,100</w:t>
            </w: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тыс. рублей;</w:t>
            </w:r>
          </w:p>
          <w:p w:rsidR="0079414A" w:rsidRPr="001473D4" w:rsidRDefault="007879CB" w:rsidP="00CA49C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79C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2022 год – </w:t>
            </w:r>
            <w:r w:rsidR="00CA49C4">
              <w:rPr>
                <w:rFonts w:ascii="Times New Roman" w:eastAsia="Times New Roman" w:hAnsi="Times New Roman" w:cs="Times New Roman"/>
                <w:sz w:val="24"/>
                <w:szCs w:val="20"/>
              </w:rPr>
              <w:t>1 038,100 тыс. рублей.</w:t>
            </w:r>
          </w:p>
        </w:tc>
      </w:tr>
      <w:tr w:rsidR="0079414A" w:rsidRPr="001473D4" w:rsidTr="006B27D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79414A" w:rsidRPr="001473D4" w:rsidRDefault="0079414A" w:rsidP="006B27D1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4A" w:rsidRPr="001473D4" w:rsidRDefault="0079414A" w:rsidP="006B27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Программы позволит к </w:t>
            </w:r>
            <w:r w:rsidRPr="000E174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879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году достичь следующих конечных результатов:</w:t>
            </w:r>
          </w:p>
          <w:p w:rsidR="0079414A" w:rsidRPr="001473D4" w:rsidRDefault="0079414A" w:rsidP="006B27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1. Снижение задолженности по оплате за </w:t>
            </w:r>
            <w:proofErr w:type="spellStart"/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жилищно</w:t>
            </w:r>
            <w:proofErr w:type="spellEnd"/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- коммунальные услуги работников образования, работающих в сельской местности.</w:t>
            </w:r>
          </w:p>
          <w:p w:rsidR="0079414A" w:rsidRPr="001473D4" w:rsidRDefault="0079414A" w:rsidP="006B27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2. Увеличение числа работников образования в сельской местности. </w:t>
            </w:r>
          </w:p>
          <w:p w:rsidR="0079414A" w:rsidRPr="001473D4" w:rsidRDefault="0079414A" w:rsidP="006B27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3. Увеличение объема мер социальной поддержки</w:t>
            </w:r>
            <w:r w:rsidR="000E17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в отрасли образования.</w:t>
            </w:r>
          </w:p>
          <w:p w:rsidR="0079414A" w:rsidRPr="001473D4" w:rsidRDefault="0079414A" w:rsidP="006B27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Увеличение количества установленных систем видеонаблюдения, систем «Безопасный город».</w:t>
            </w:r>
          </w:p>
          <w:p w:rsidR="0079414A" w:rsidRPr="001473D4" w:rsidRDefault="0079414A" w:rsidP="006B27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5. Снижение количества правонарушений, совершенных на улицах, в местах массового пребывания и отдыха граждан к концу 202</w:t>
            </w:r>
            <w:r w:rsidR="007879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года на 2% по отношению к 2014 году.</w:t>
            </w:r>
          </w:p>
          <w:p w:rsidR="0079414A" w:rsidRPr="001473D4" w:rsidRDefault="0079414A" w:rsidP="006B27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6. Сокращение смертности от дорожно-транспортных происшествий к 202</w:t>
            </w:r>
            <w:r w:rsidR="00CA49C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году на 8,0% по сравнению с фактом 2014 года.</w:t>
            </w:r>
          </w:p>
          <w:p w:rsidR="0079414A" w:rsidRPr="001473D4" w:rsidRDefault="0079414A" w:rsidP="006B27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7. Повышение уровня информированности населения Княжпогостского района по вопросам противодействия терроризму и экстремизму.</w:t>
            </w:r>
          </w:p>
          <w:p w:rsidR="0079414A" w:rsidRPr="001473D4" w:rsidRDefault="0079414A" w:rsidP="006B27D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8.  Увеличение налоговых поступлений от трудовой  занятости осужденных;                                               </w:t>
            </w:r>
          </w:p>
          <w:p w:rsidR="0079414A" w:rsidRPr="001473D4" w:rsidRDefault="0079414A" w:rsidP="006B27D1">
            <w:pPr>
              <w:pStyle w:val="ad"/>
              <w:jc w:val="both"/>
              <w:rPr>
                <w:sz w:val="26"/>
                <w:szCs w:val="26"/>
              </w:rPr>
            </w:pPr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9. Увеличение количества трудоустроенных лиц, отбывающих наказание в виде лишения свободы, развитию инфраструктуры поселков в местах </w:t>
            </w:r>
            <w:proofErr w:type="gramStart"/>
            <w:r w:rsidRPr="001473D4">
              <w:rPr>
                <w:rFonts w:ascii="Times New Roman" w:hAnsi="Times New Roman" w:cs="Times New Roman"/>
                <w:sz w:val="26"/>
                <w:szCs w:val="26"/>
              </w:rPr>
              <w:t>нахождения учреждений системы исполнения наказаний</w:t>
            </w:r>
            <w:proofErr w:type="gramEnd"/>
            <w:r w:rsidRPr="001473D4">
              <w:rPr>
                <w:rFonts w:ascii="Times New Roman" w:hAnsi="Times New Roman" w:cs="Times New Roman"/>
                <w:sz w:val="26"/>
                <w:szCs w:val="26"/>
              </w:rPr>
              <w:t xml:space="preserve"> в Княжпогостском районе на 2,6%.</w:t>
            </w:r>
          </w:p>
        </w:tc>
      </w:tr>
    </w:tbl>
    <w:p w:rsidR="0079414A" w:rsidRDefault="0079414A" w:rsidP="0079414A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1742" w:rsidRDefault="000E1742" w:rsidP="00EB7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B27D1" w:rsidRDefault="006B27D1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E1742" w:rsidRDefault="000E1742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E1742" w:rsidRDefault="000E1742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61D19" w:rsidRDefault="00861D19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31282" w:rsidRDefault="00731282" w:rsidP="007A7BF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sectPr w:rsidR="00731282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A49FC"/>
    <w:multiLevelType w:val="hybridMultilevel"/>
    <w:tmpl w:val="FD4E3006"/>
    <w:lvl w:ilvl="0" w:tplc="E27AE0D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1B0FAD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8E723F"/>
    <w:multiLevelType w:val="hybridMultilevel"/>
    <w:tmpl w:val="82F20036"/>
    <w:lvl w:ilvl="0" w:tplc="AAD67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BF8"/>
    <w:rsid w:val="00000E5F"/>
    <w:rsid w:val="00012F37"/>
    <w:rsid w:val="00013626"/>
    <w:rsid w:val="00024BD1"/>
    <w:rsid w:val="00027528"/>
    <w:rsid w:val="0004238B"/>
    <w:rsid w:val="0006392D"/>
    <w:rsid w:val="0007405D"/>
    <w:rsid w:val="000839AC"/>
    <w:rsid w:val="000845A0"/>
    <w:rsid w:val="000A143F"/>
    <w:rsid w:val="000A4AB3"/>
    <w:rsid w:val="000B21F5"/>
    <w:rsid w:val="000B5786"/>
    <w:rsid w:val="000C1855"/>
    <w:rsid w:val="000D267C"/>
    <w:rsid w:val="000D2E24"/>
    <w:rsid w:val="000E1742"/>
    <w:rsid w:val="001077B6"/>
    <w:rsid w:val="001164C5"/>
    <w:rsid w:val="0012238C"/>
    <w:rsid w:val="00134536"/>
    <w:rsid w:val="001473D4"/>
    <w:rsid w:val="00154196"/>
    <w:rsid w:val="00162D35"/>
    <w:rsid w:val="001703A1"/>
    <w:rsid w:val="00173310"/>
    <w:rsid w:val="00182580"/>
    <w:rsid w:val="00190C8E"/>
    <w:rsid w:val="00194A60"/>
    <w:rsid w:val="0019546C"/>
    <w:rsid w:val="001A6406"/>
    <w:rsid w:val="001B4EAE"/>
    <w:rsid w:val="001B6B18"/>
    <w:rsid w:val="001C1AA3"/>
    <w:rsid w:val="001D101B"/>
    <w:rsid w:val="001D309B"/>
    <w:rsid w:val="001E06AF"/>
    <w:rsid w:val="001E2C9F"/>
    <w:rsid w:val="001E53B6"/>
    <w:rsid w:val="001F44BF"/>
    <w:rsid w:val="001F524C"/>
    <w:rsid w:val="001F6B8B"/>
    <w:rsid w:val="00200C97"/>
    <w:rsid w:val="002017A3"/>
    <w:rsid w:val="00216762"/>
    <w:rsid w:val="00227EC6"/>
    <w:rsid w:val="002313B1"/>
    <w:rsid w:val="00236114"/>
    <w:rsid w:val="00242739"/>
    <w:rsid w:val="0024280C"/>
    <w:rsid w:val="002448EB"/>
    <w:rsid w:val="002469DF"/>
    <w:rsid w:val="00250F14"/>
    <w:rsid w:val="00265FBE"/>
    <w:rsid w:val="00270038"/>
    <w:rsid w:val="00271443"/>
    <w:rsid w:val="00280807"/>
    <w:rsid w:val="002841C5"/>
    <w:rsid w:val="002867F7"/>
    <w:rsid w:val="002A502D"/>
    <w:rsid w:val="002B6D6E"/>
    <w:rsid w:val="002C1FA4"/>
    <w:rsid w:val="002C275B"/>
    <w:rsid w:val="002C5923"/>
    <w:rsid w:val="002E0599"/>
    <w:rsid w:val="002E05DE"/>
    <w:rsid w:val="002E457F"/>
    <w:rsid w:val="0030261C"/>
    <w:rsid w:val="003030A1"/>
    <w:rsid w:val="00307A75"/>
    <w:rsid w:val="00307DFC"/>
    <w:rsid w:val="003148E1"/>
    <w:rsid w:val="003310A6"/>
    <w:rsid w:val="0035563D"/>
    <w:rsid w:val="00356888"/>
    <w:rsid w:val="00357713"/>
    <w:rsid w:val="00357CEF"/>
    <w:rsid w:val="00362464"/>
    <w:rsid w:val="00363D45"/>
    <w:rsid w:val="00375174"/>
    <w:rsid w:val="00382732"/>
    <w:rsid w:val="0039671D"/>
    <w:rsid w:val="003A05DF"/>
    <w:rsid w:val="003A3085"/>
    <w:rsid w:val="003B141D"/>
    <w:rsid w:val="003B1FA0"/>
    <w:rsid w:val="003B5B4D"/>
    <w:rsid w:val="003B65F3"/>
    <w:rsid w:val="003B6E31"/>
    <w:rsid w:val="003C3BEC"/>
    <w:rsid w:val="00400AA1"/>
    <w:rsid w:val="004028CE"/>
    <w:rsid w:val="004053BE"/>
    <w:rsid w:val="00416486"/>
    <w:rsid w:val="00420CB5"/>
    <w:rsid w:val="00422062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90C94"/>
    <w:rsid w:val="004914B0"/>
    <w:rsid w:val="00496CEE"/>
    <w:rsid w:val="004A0BEB"/>
    <w:rsid w:val="004B2006"/>
    <w:rsid w:val="004B3C03"/>
    <w:rsid w:val="004C305C"/>
    <w:rsid w:val="004D0800"/>
    <w:rsid w:val="004D08FB"/>
    <w:rsid w:val="004D3C51"/>
    <w:rsid w:val="004D7696"/>
    <w:rsid w:val="004F1EDB"/>
    <w:rsid w:val="00516FEB"/>
    <w:rsid w:val="005239C7"/>
    <w:rsid w:val="00525860"/>
    <w:rsid w:val="00540A91"/>
    <w:rsid w:val="005518F5"/>
    <w:rsid w:val="00556C7C"/>
    <w:rsid w:val="0059734F"/>
    <w:rsid w:val="005A4C41"/>
    <w:rsid w:val="005B43B3"/>
    <w:rsid w:val="005C0215"/>
    <w:rsid w:val="005C3B42"/>
    <w:rsid w:val="005E1344"/>
    <w:rsid w:val="005E13E1"/>
    <w:rsid w:val="005F5774"/>
    <w:rsid w:val="005F654B"/>
    <w:rsid w:val="00601932"/>
    <w:rsid w:val="00610412"/>
    <w:rsid w:val="00613CE1"/>
    <w:rsid w:val="006144B0"/>
    <w:rsid w:val="0062043A"/>
    <w:rsid w:val="00620868"/>
    <w:rsid w:val="00622B10"/>
    <w:rsid w:val="00626E66"/>
    <w:rsid w:val="0066011D"/>
    <w:rsid w:val="00674D03"/>
    <w:rsid w:val="006812A3"/>
    <w:rsid w:val="006B27D1"/>
    <w:rsid w:val="006D13D1"/>
    <w:rsid w:val="006D1F51"/>
    <w:rsid w:val="006D2389"/>
    <w:rsid w:val="006E39C1"/>
    <w:rsid w:val="00706803"/>
    <w:rsid w:val="00716769"/>
    <w:rsid w:val="007249CE"/>
    <w:rsid w:val="00731282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879CB"/>
    <w:rsid w:val="00791871"/>
    <w:rsid w:val="0079414A"/>
    <w:rsid w:val="0079485D"/>
    <w:rsid w:val="007A2169"/>
    <w:rsid w:val="007A788C"/>
    <w:rsid w:val="007A7BF8"/>
    <w:rsid w:val="007E39EA"/>
    <w:rsid w:val="007E55DA"/>
    <w:rsid w:val="007E59DF"/>
    <w:rsid w:val="007E5DCF"/>
    <w:rsid w:val="007F15EA"/>
    <w:rsid w:val="00801B0E"/>
    <w:rsid w:val="00801D96"/>
    <w:rsid w:val="00805042"/>
    <w:rsid w:val="008274B7"/>
    <w:rsid w:val="00840240"/>
    <w:rsid w:val="00847E52"/>
    <w:rsid w:val="00860553"/>
    <w:rsid w:val="00861D19"/>
    <w:rsid w:val="00865F1F"/>
    <w:rsid w:val="00872F8A"/>
    <w:rsid w:val="00891023"/>
    <w:rsid w:val="00891038"/>
    <w:rsid w:val="008A0154"/>
    <w:rsid w:val="008A32A8"/>
    <w:rsid w:val="008A5CC0"/>
    <w:rsid w:val="008B0BA3"/>
    <w:rsid w:val="008B6164"/>
    <w:rsid w:val="008D4B95"/>
    <w:rsid w:val="008D6EA8"/>
    <w:rsid w:val="008E4500"/>
    <w:rsid w:val="008E4894"/>
    <w:rsid w:val="008F2D8B"/>
    <w:rsid w:val="009008D6"/>
    <w:rsid w:val="009027BA"/>
    <w:rsid w:val="00912993"/>
    <w:rsid w:val="00920084"/>
    <w:rsid w:val="00925B73"/>
    <w:rsid w:val="00933355"/>
    <w:rsid w:val="00933809"/>
    <w:rsid w:val="009345E5"/>
    <w:rsid w:val="00934910"/>
    <w:rsid w:val="00941CB9"/>
    <w:rsid w:val="00961DDE"/>
    <w:rsid w:val="00962601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E05"/>
    <w:rsid w:val="00A03689"/>
    <w:rsid w:val="00A05CE9"/>
    <w:rsid w:val="00A070E9"/>
    <w:rsid w:val="00A1486C"/>
    <w:rsid w:val="00A14DD7"/>
    <w:rsid w:val="00A15460"/>
    <w:rsid w:val="00A16058"/>
    <w:rsid w:val="00A26233"/>
    <w:rsid w:val="00A35DD3"/>
    <w:rsid w:val="00A4686B"/>
    <w:rsid w:val="00A53E8C"/>
    <w:rsid w:val="00A54BD3"/>
    <w:rsid w:val="00A67CE6"/>
    <w:rsid w:val="00A71B17"/>
    <w:rsid w:val="00A80354"/>
    <w:rsid w:val="00A93FFA"/>
    <w:rsid w:val="00A96F6A"/>
    <w:rsid w:val="00AA1D56"/>
    <w:rsid w:val="00AA71E3"/>
    <w:rsid w:val="00AB38D7"/>
    <w:rsid w:val="00AB43D4"/>
    <w:rsid w:val="00AB44C7"/>
    <w:rsid w:val="00AC4B79"/>
    <w:rsid w:val="00AD118F"/>
    <w:rsid w:val="00AF0B26"/>
    <w:rsid w:val="00AF2AE7"/>
    <w:rsid w:val="00B006B2"/>
    <w:rsid w:val="00B0431F"/>
    <w:rsid w:val="00B14D62"/>
    <w:rsid w:val="00B23C5A"/>
    <w:rsid w:val="00B32AB9"/>
    <w:rsid w:val="00B35F81"/>
    <w:rsid w:val="00B37835"/>
    <w:rsid w:val="00B37C6F"/>
    <w:rsid w:val="00B40CAB"/>
    <w:rsid w:val="00B4366F"/>
    <w:rsid w:val="00B43AE7"/>
    <w:rsid w:val="00B61582"/>
    <w:rsid w:val="00B63438"/>
    <w:rsid w:val="00B673D3"/>
    <w:rsid w:val="00B7295D"/>
    <w:rsid w:val="00B825D7"/>
    <w:rsid w:val="00B8498B"/>
    <w:rsid w:val="00B94556"/>
    <w:rsid w:val="00B95336"/>
    <w:rsid w:val="00BA217E"/>
    <w:rsid w:val="00BA792F"/>
    <w:rsid w:val="00BB3C98"/>
    <w:rsid w:val="00BC6695"/>
    <w:rsid w:val="00BC6D72"/>
    <w:rsid w:val="00BD5BAA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492C"/>
    <w:rsid w:val="00C4038C"/>
    <w:rsid w:val="00C4136C"/>
    <w:rsid w:val="00C4227C"/>
    <w:rsid w:val="00C431EB"/>
    <w:rsid w:val="00C45227"/>
    <w:rsid w:val="00C5489E"/>
    <w:rsid w:val="00C60411"/>
    <w:rsid w:val="00C67055"/>
    <w:rsid w:val="00C831B5"/>
    <w:rsid w:val="00CA2760"/>
    <w:rsid w:val="00CA3357"/>
    <w:rsid w:val="00CA49C4"/>
    <w:rsid w:val="00CD14F8"/>
    <w:rsid w:val="00CD42F4"/>
    <w:rsid w:val="00CD6882"/>
    <w:rsid w:val="00CE3F53"/>
    <w:rsid w:val="00CE4EE6"/>
    <w:rsid w:val="00CF299A"/>
    <w:rsid w:val="00CF6443"/>
    <w:rsid w:val="00CF67EF"/>
    <w:rsid w:val="00D11BB6"/>
    <w:rsid w:val="00D206B8"/>
    <w:rsid w:val="00D2161F"/>
    <w:rsid w:val="00D217C7"/>
    <w:rsid w:val="00D22C7F"/>
    <w:rsid w:val="00D4480A"/>
    <w:rsid w:val="00D47CA8"/>
    <w:rsid w:val="00D50094"/>
    <w:rsid w:val="00D619CA"/>
    <w:rsid w:val="00D654E2"/>
    <w:rsid w:val="00D7116E"/>
    <w:rsid w:val="00D72575"/>
    <w:rsid w:val="00D73156"/>
    <w:rsid w:val="00D77D5F"/>
    <w:rsid w:val="00D96C9B"/>
    <w:rsid w:val="00DA172D"/>
    <w:rsid w:val="00DB2724"/>
    <w:rsid w:val="00DC1DE4"/>
    <w:rsid w:val="00DC5043"/>
    <w:rsid w:val="00DC5F9D"/>
    <w:rsid w:val="00DC70F0"/>
    <w:rsid w:val="00DD4242"/>
    <w:rsid w:val="00DD663C"/>
    <w:rsid w:val="00DE0733"/>
    <w:rsid w:val="00DE326C"/>
    <w:rsid w:val="00DE3CE8"/>
    <w:rsid w:val="00DF549E"/>
    <w:rsid w:val="00DF64F0"/>
    <w:rsid w:val="00E04034"/>
    <w:rsid w:val="00E0595B"/>
    <w:rsid w:val="00E15C96"/>
    <w:rsid w:val="00E254E4"/>
    <w:rsid w:val="00E26052"/>
    <w:rsid w:val="00E27D91"/>
    <w:rsid w:val="00E40D67"/>
    <w:rsid w:val="00E53823"/>
    <w:rsid w:val="00E579E0"/>
    <w:rsid w:val="00E60CBB"/>
    <w:rsid w:val="00E7607B"/>
    <w:rsid w:val="00E8348C"/>
    <w:rsid w:val="00E90BE6"/>
    <w:rsid w:val="00EA1BA0"/>
    <w:rsid w:val="00EA70AA"/>
    <w:rsid w:val="00EB6E76"/>
    <w:rsid w:val="00EB770F"/>
    <w:rsid w:val="00EC3826"/>
    <w:rsid w:val="00EC6F28"/>
    <w:rsid w:val="00ED5C71"/>
    <w:rsid w:val="00EE6D8A"/>
    <w:rsid w:val="00EF3C1B"/>
    <w:rsid w:val="00F006E1"/>
    <w:rsid w:val="00F02C57"/>
    <w:rsid w:val="00F05482"/>
    <w:rsid w:val="00F16B04"/>
    <w:rsid w:val="00F17221"/>
    <w:rsid w:val="00F22E2D"/>
    <w:rsid w:val="00F56A59"/>
    <w:rsid w:val="00F65E8F"/>
    <w:rsid w:val="00F872E5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01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  <w:style w:type="character" w:customStyle="1" w:styleId="b-propertiesvalue">
    <w:name w:val="b-properties__value"/>
    <w:basedOn w:val="a0"/>
    <w:rsid w:val="00787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F3CB-0A1E-40BB-86A1-363C903E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Синельни</cp:lastModifiedBy>
  <cp:revision>29</cp:revision>
  <cp:lastPrinted>2019-07-08T07:41:00Z</cp:lastPrinted>
  <dcterms:created xsi:type="dcterms:W3CDTF">2019-06-28T07:39:00Z</dcterms:created>
  <dcterms:modified xsi:type="dcterms:W3CDTF">2019-11-18T09:52:00Z</dcterms:modified>
</cp:coreProperties>
</file>